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spacing w:beforeLines="50" w:afterLines="50" w:line="62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山东省科技成果转化贷款风险补偿备案登记汇总表</w:t>
      </w:r>
    </w:p>
    <w:p>
      <w:pPr>
        <w:spacing w:line="600" w:lineRule="exac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填报单位：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kern w:val="0"/>
          <w:sz w:val="32"/>
          <w:szCs w:val="32"/>
        </w:rPr>
        <w:t xml:space="preserve">市科技局       填报人：         联系电话：                   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>单位：万元</w:t>
      </w:r>
    </w:p>
    <w:tbl>
      <w:tblPr>
        <w:tblStyle w:val="4"/>
        <w:tblW w:w="1498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0"/>
        <w:gridCol w:w="641"/>
        <w:gridCol w:w="562"/>
        <w:gridCol w:w="470"/>
        <w:gridCol w:w="794"/>
        <w:gridCol w:w="954"/>
        <w:gridCol w:w="698"/>
        <w:gridCol w:w="484"/>
        <w:gridCol w:w="484"/>
        <w:gridCol w:w="556"/>
        <w:gridCol w:w="556"/>
        <w:gridCol w:w="461"/>
        <w:gridCol w:w="525"/>
        <w:gridCol w:w="596"/>
        <w:gridCol w:w="600"/>
        <w:gridCol w:w="559"/>
        <w:gridCol w:w="941"/>
        <w:gridCol w:w="941"/>
        <w:gridCol w:w="845"/>
        <w:gridCol w:w="941"/>
        <w:gridCol w:w="600"/>
        <w:gridCol w:w="600"/>
        <w:gridCol w:w="6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55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ascii="黑体" w:hAnsi="黑体" w:eastAsia="黑体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41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ascii="黑体" w:hAnsi="黑体" w:eastAsia="黑体"/>
                <w:bCs/>
                <w:color w:val="000000"/>
                <w:kern w:val="0"/>
                <w:sz w:val="24"/>
              </w:rPr>
              <w:t>备案日期</w:t>
            </w:r>
          </w:p>
        </w:tc>
        <w:tc>
          <w:tcPr>
            <w:tcW w:w="562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ascii="黑体" w:hAnsi="黑体" w:eastAsia="黑体"/>
                <w:bCs/>
                <w:color w:val="000000"/>
                <w:kern w:val="0"/>
                <w:sz w:val="24"/>
              </w:rPr>
              <w:t>放款日期</w:t>
            </w:r>
          </w:p>
        </w:tc>
        <w:tc>
          <w:tcPr>
            <w:tcW w:w="47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ascii="黑体" w:hAnsi="黑体" w:eastAsia="黑体"/>
                <w:bCs/>
                <w:color w:val="000000"/>
                <w:kern w:val="0"/>
                <w:sz w:val="24"/>
              </w:rPr>
              <w:t>贷款银行</w:t>
            </w:r>
          </w:p>
        </w:tc>
        <w:tc>
          <w:tcPr>
            <w:tcW w:w="794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ascii="黑体" w:hAnsi="黑体" w:eastAsia="黑体"/>
                <w:bCs/>
                <w:color w:val="000000"/>
                <w:kern w:val="0"/>
                <w:sz w:val="24"/>
              </w:rPr>
              <w:t>借款企业名称</w:t>
            </w:r>
          </w:p>
        </w:tc>
        <w:tc>
          <w:tcPr>
            <w:tcW w:w="954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bCs/>
                <w:color w:val="000000"/>
                <w:kern w:val="0"/>
                <w:sz w:val="24"/>
              </w:rPr>
            </w:pPr>
            <w:r>
              <w:rPr>
                <w:rFonts w:ascii="黑体" w:hAnsi="黑体" w:eastAsia="黑体"/>
                <w:bCs/>
                <w:color w:val="000000"/>
                <w:kern w:val="0"/>
                <w:sz w:val="24"/>
              </w:rPr>
              <w:t>统一社会信用代码</w:t>
            </w:r>
          </w:p>
        </w:tc>
        <w:tc>
          <w:tcPr>
            <w:tcW w:w="698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bCs/>
                <w:color w:val="000000"/>
                <w:kern w:val="0"/>
                <w:sz w:val="24"/>
              </w:rPr>
            </w:pPr>
            <w:r>
              <w:rPr>
                <w:rFonts w:ascii="黑体" w:hAnsi="黑体" w:eastAsia="黑体"/>
                <w:bCs/>
                <w:color w:val="000000"/>
                <w:kern w:val="0"/>
                <w:sz w:val="24"/>
              </w:rPr>
              <w:t>贷款合同编号</w:t>
            </w:r>
          </w:p>
        </w:tc>
        <w:tc>
          <w:tcPr>
            <w:tcW w:w="484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bCs/>
                <w:color w:val="000000"/>
                <w:kern w:val="0"/>
                <w:sz w:val="24"/>
              </w:rPr>
            </w:pPr>
            <w:r>
              <w:rPr>
                <w:rFonts w:ascii="黑体" w:hAnsi="黑体" w:eastAsia="黑体"/>
                <w:bCs/>
                <w:color w:val="000000"/>
                <w:kern w:val="0"/>
                <w:sz w:val="24"/>
              </w:rPr>
              <w:t>借款用途</w:t>
            </w:r>
          </w:p>
        </w:tc>
        <w:tc>
          <w:tcPr>
            <w:tcW w:w="484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ascii="黑体" w:hAnsi="黑体" w:eastAsia="黑体"/>
                <w:bCs/>
                <w:color w:val="000000"/>
                <w:kern w:val="0"/>
                <w:sz w:val="24"/>
              </w:rPr>
              <w:t>授信金额</w:t>
            </w:r>
          </w:p>
        </w:tc>
        <w:tc>
          <w:tcPr>
            <w:tcW w:w="556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ascii="黑体" w:hAnsi="黑体" w:eastAsia="黑体"/>
                <w:bCs/>
                <w:color w:val="000000"/>
                <w:kern w:val="0"/>
                <w:sz w:val="24"/>
              </w:rPr>
              <w:t>贷款金额</w:t>
            </w:r>
          </w:p>
        </w:tc>
        <w:tc>
          <w:tcPr>
            <w:tcW w:w="556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ascii="黑体" w:hAnsi="黑体" w:eastAsia="黑体"/>
                <w:bCs/>
                <w:color w:val="000000"/>
                <w:kern w:val="0"/>
                <w:sz w:val="24"/>
              </w:rPr>
              <w:t>备案金额</w:t>
            </w:r>
          </w:p>
        </w:tc>
        <w:tc>
          <w:tcPr>
            <w:tcW w:w="461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ascii="黑体" w:hAnsi="黑体" w:eastAsia="黑体"/>
                <w:bCs/>
                <w:color w:val="000000"/>
                <w:kern w:val="0"/>
                <w:sz w:val="24"/>
              </w:rPr>
              <w:t>执行利率</w:t>
            </w:r>
          </w:p>
        </w:tc>
        <w:tc>
          <w:tcPr>
            <w:tcW w:w="525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ascii="黑体" w:hAnsi="黑体" w:eastAsia="黑体"/>
                <w:bCs/>
                <w:color w:val="000000"/>
                <w:kern w:val="0"/>
                <w:sz w:val="24"/>
              </w:rPr>
              <w:t>贷款期限</w:t>
            </w:r>
          </w:p>
        </w:tc>
        <w:tc>
          <w:tcPr>
            <w:tcW w:w="5423" w:type="dxa"/>
            <w:gridSpan w:val="7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bCs/>
                <w:color w:val="000000"/>
                <w:kern w:val="0"/>
                <w:sz w:val="24"/>
              </w:rPr>
            </w:pPr>
            <w:r>
              <w:rPr>
                <w:rFonts w:ascii="黑体" w:hAnsi="黑体" w:eastAsia="黑体"/>
                <w:bCs/>
                <w:color w:val="000000"/>
                <w:kern w:val="0"/>
                <w:sz w:val="24"/>
              </w:rPr>
              <w:t>贷款</w:t>
            </w:r>
            <w:r>
              <w:rPr>
                <w:rFonts w:hint="eastAsia" w:ascii="黑体" w:hAnsi="黑体" w:eastAsia="黑体"/>
                <w:bCs/>
                <w:color w:val="000000"/>
                <w:kern w:val="0"/>
                <w:sz w:val="24"/>
              </w:rPr>
              <w:t>信息</w:t>
            </w:r>
          </w:p>
        </w:tc>
        <w:tc>
          <w:tcPr>
            <w:tcW w:w="60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ascii="黑体" w:hAnsi="黑体" w:eastAsia="黑体"/>
                <w:bCs/>
                <w:color w:val="000000"/>
                <w:kern w:val="0"/>
                <w:sz w:val="24"/>
              </w:rPr>
              <w:t>地市</w:t>
            </w:r>
          </w:p>
        </w:tc>
        <w:tc>
          <w:tcPr>
            <w:tcW w:w="60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bCs/>
                <w:color w:val="000000"/>
                <w:kern w:val="0"/>
                <w:sz w:val="24"/>
              </w:rPr>
            </w:pPr>
            <w:r>
              <w:rPr>
                <w:rFonts w:ascii="黑体" w:hAnsi="黑体" w:eastAsia="黑体"/>
                <w:bCs/>
                <w:color w:val="000000"/>
                <w:kern w:val="0"/>
                <w:sz w:val="24"/>
              </w:rPr>
              <w:t>备案类型</w:t>
            </w:r>
          </w:p>
        </w:tc>
        <w:tc>
          <w:tcPr>
            <w:tcW w:w="626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ascii="黑体" w:hAnsi="黑体" w:eastAsia="黑体"/>
                <w:bCs/>
                <w:color w:val="000000"/>
                <w:kern w:val="0"/>
                <w:sz w:val="24"/>
              </w:rPr>
              <w:t>入库编号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55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color w:val="000000"/>
                <w:sz w:val="24"/>
              </w:rPr>
            </w:pPr>
          </w:p>
        </w:tc>
        <w:tc>
          <w:tcPr>
            <w:tcW w:w="641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color w:val="000000"/>
                <w:sz w:val="24"/>
              </w:rPr>
            </w:pPr>
          </w:p>
        </w:tc>
        <w:tc>
          <w:tcPr>
            <w:tcW w:w="56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color w:val="000000"/>
                <w:sz w:val="24"/>
              </w:rPr>
            </w:pPr>
          </w:p>
        </w:tc>
        <w:tc>
          <w:tcPr>
            <w:tcW w:w="47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color w:val="000000"/>
                <w:sz w:val="24"/>
              </w:rPr>
            </w:pPr>
          </w:p>
        </w:tc>
        <w:tc>
          <w:tcPr>
            <w:tcW w:w="794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color w:val="000000"/>
                <w:sz w:val="24"/>
              </w:rPr>
            </w:pPr>
          </w:p>
        </w:tc>
        <w:tc>
          <w:tcPr>
            <w:tcW w:w="954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color w:val="000000"/>
                <w:sz w:val="24"/>
              </w:rPr>
            </w:pPr>
          </w:p>
        </w:tc>
        <w:tc>
          <w:tcPr>
            <w:tcW w:w="69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color w:val="000000"/>
                <w:sz w:val="24"/>
              </w:rPr>
            </w:pPr>
          </w:p>
        </w:tc>
        <w:tc>
          <w:tcPr>
            <w:tcW w:w="484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color w:val="000000"/>
                <w:sz w:val="24"/>
              </w:rPr>
            </w:pPr>
          </w:p>
        </w:tc>
        <w:tc>
          <w:tcPr>
            <w:tcW w:w="484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color w:val="000000"/>
                <w:sz w:val="24"/>
              </w:rPr>
            </w:pPr>
          </w:p>
        </w:tc>
        <w:tc>
          <w:tcPr>
            <w:tcW w:w="55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color w:val="000000"/>
                <w:sz w:val="24"/>
              </w:rPr>
            </w:pPr>
          </w:p>
        </w:tc>
        <w:tc>
          <w:tcPr>
            <w:tcW w:w="55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color w:val="000000"/>
                <w:sz w:val="24"/>
              </w:rPr>
            </w:pPr>
          </w:p>
        </w:tc>
        <w:tc>
          <w:tcPr>
            <w:tcW w:w="461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color w:val="000000"/>
                <w:sz w:val="24"/>
              </w:rPr>
            </w:pPr>
          </w:p>
        </w:tc>
        <w:tc>
          <w:tcPr>
            <w:tcW w:w="52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color w:val="000000"/>
                <w:sz w:val="24"/>
              </w:rPr>
            </w:pPr>
          </w:p>
        </w:tc>
        <w:tc>
          <w:tcPr>
            <w:tcW w:w="4482" w:type="dxa"/>
            <w:gridSpan w:val="6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ascii="黑体" w:hAnsi="黑体" w:eastAsia="黑体"/>
                <w:bCs/>
                <w:color w:val="000000"/>
                <w:kern w:val="0"/>
                <w:sz w:val="24"/>
              </w:rPr>
              <w:t>担保贷款</w:t>
            </w:r>
            <w:r>
              <w:rPr>
                <w:rFonts w:hint="eastAsia" w:ascii="黑体" w:hAnsi="黑体" w:eastAsia="黑体"/>
                <w:bCs/>
                <w:color w:val="000000"/>
                <w:kern w:val="0"/>
                <w:sz w:val="24"/>
              </w:rPr>
              <w:t>金额</w:t>
            </w:r>
          </w:p>
        </w:tc>
        <w:tc>
          <w:tcPr>
            <w:tcW w:w="941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黑体" w:hAnsi="黑体" w:eastAsia="黑体"/>
                <w:bCs/>
                <w:color w:val="000000"/>
                <w:kern w:val="0"/>
                <w:sz w:val="24"/>
              </w:rPr>
            </w:pPr>
            <w:r>
              <w:rPr>
                <w:rFonts w:ascii="黑体" w:hAnsi="黑体" w:eastAsia="黑体"/>
                <w:bCs/>
                <w:color w:val="000000"/>
                <w:kern w:val="0"/>
                <w:sz w:val="24"/>
              </w:rPr>
              <w:t>信用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/>
                <w:bCs/>
                <w:color w:val="000000"/>
                <w:kern w:val="0"/>
                <w:sz w:val="24"/>
              </w:rPr>
            </w:pPr>
            <w:r>
              <w:rPr>
                <w:rFonts w:ascii="黑体" w:hAnsi="黑体" w:eastAsia="黑体"/>
                <w:bCs/>
                <w:color w:val="000000"/>
                <w:kern w:val="0"/>
                <w:sz w:val="24"/>
              </w:rPr>
              <w:t>贷款</w:t>
            </w:r>
          </w:p>
          <w:p>
            <w:pPr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ascii="黑体" w:hAnsi="黑体" w:eastAsia="黑体"/>
                <w:bCs/>
                <w:color w:val="000000"/>
                <w:sz w:val="24"/>
              </w:rPr>
              <w:t>金额</w:t>
            </w:r>
          </w:p>
          <w:p>
            <w:pPr>
              <w:spacing w:line="192" w:lineRule="auto"/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</w:p>
        </w:tc>
        <w:tc>
          <w:tcPr>
            <w:tcW w:w="60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color w:val="000000"/>
                <w:sz w:val="24"/>
              </w:rPr>
            </w:pPr>
          </w:p>
        </w:tc>
        <w:tc>
          <w:tcPr>
            <w:tcW w:w="60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color w:val="000000"/>
                <w:sz w:val="24"/>
              </w:rPr>
            </w:pPr>
          </w:p>
        </w:tc>
        <w:tc>
          <w:tcPr>
            <w:tcW w:w="62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  <w:jc w:val="center"/>
        </w:trPr>
        <w:tc>
          <w:tcPr>
            <w:tcW w:w="55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color w:val="000000"/>
                <w:sz w:val="24"/>
              </w:rPr>
            </w:pPr>
          </w:p>
        </w:tc>
        <w:tc>
          <w:tcPr>
            <w:tcW w:w="641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color w:val="000000"/>
                <w:sz w:val="24"/>
              </w:rPr>
            </w:pPr>
          </w:p>
        </w:tc>
        <w:tc>
          <w:tcPr>
            <w:tcW w:w="56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color w:val="000000"/>
                <w:sz w:val="24"/>
              </w:rPr>
            </w:pPr>
          </w:p>
        </w:tc>
        <w:tc>
          <w:tcPr>
            <w:tcW w:w="47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color w:val="000000"/>
                <w:sz w:val="24"/>
              </w:rPr>
            </w:pPr>
          </w:p>
        </w:tc>
        <w:tc>
          <w:tcPr>
            <w:tcW w:w="794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color w:val="000000"/>
                <w:sz w:val="24"/>
              </w:rPr>
            </w:pPr>
          </w:p>
        </w:tc>
        <w:tc>
          <w:tcPr>
            <w:tcW w:w="954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color w:val="000000"/>
                <w:sz w:val="24"/>
              </w:rPr>
            </w:pPr>
          </w:p>
        </w:tc>
        <w:tc>
          <w:tcPr>
            <w:tcW w:w="69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color w:val="000000"/>
                <w:sz w:val="24"/>
              </w:rPr>
            </w:pPr>
          </w:p>
        </w:tc>
        <w:tc>
          <w:tcPr>
            <w:tcW w:w="484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color w:val="000000"/>
                <w:sz w:val="24"/>
              </w:rPr>
            </w:pPr>
          </w:p>
        </w:tc>
        <w:tc>
          <w:tcPr>
            <w:tcW w:w="484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color w:val="000000"/>
                <w:sz w:val="24"/>
              </w:rPr>
            </w:pPr>
          </w:p>
        </w:tc>
        <w:tc>
          <w:tcPr>
            <w:tcW w:w="55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color w:val="000000"/>
                <w:sz w:val="24"/>
              </w:rPr>
            </w:pPr>
          </w:p>
        </w:tc>
        <w:tc>
          <w:tcPr>
            <w:tcW w:w="55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color w:val="000000"/>
                <w:sz w:val="24"/>
              </w:rPr>
            </w:pPr>
          </w:p>
        </w:tc>
        <w:tc>
          <w:tcPr>
            <w:tcW w:w="461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color w:val="000000"/>
                <w:sz w:val="24"/>
              </w:rPr>
            </w:pPr>
          </w:p>
        </w:tc>
        <w:tc>
          <w:tcPr>
            <w:tcW w:w="52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color w:val="000000"/>
                <w:sz w:val="24"/>
              </w:rPr>
            </w:pPr>
          </w:p>
        </w:tc>
        <w:tc>
          <w:tcPr>
            <w:tcW w:w="59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ascii="黑体" w:hAnsi="黑体" w:eastAsia="黑体"/>
                <w:bCs/>
                <w:color w:val="000000"/>
                <w:kern w:val="0"/>
                <w:sz w:val="24"/>
              </w:rPr>
              <w:t>抵押金额</w:t>
            </w:r>
          </w:p>
        </w:tc>
        <w:tc>
          <w:tcPr>
            <w:tcW w:w="6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ascii="黑体" w:hAnsi="黑体" w:eastAsia="黑体"/>
                <w:bCs/>
                <w:color w:val="000000"/>
                <w:kern w:val="0"/>
                <w:sz w:val="24"/>
              </w:rPr>
              <w:t>质押金额</w:t>
            </w:r>
          </w:p>
        </w:tc>
        <w:tc>
          <w:tcPr>
            <w:tcW w:w="5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ascii="黑体" w:hAnsi="黑体" w:eastAsia="黑体"/>
                <w:bCs/>
                <w:color w:val="000000"/>
                <w:kern w:val="0"/>
                <w:sz w:val="24"/>
              </w:rPr>
              <w:t>保证金额</w:t>
            </w:r>
          </w:p>
        </w:tc>
        <w:tc>
          <w:tcPr>
            <w:tcW w:w="9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ascii="黑体" w:hAnsi="黑体" w:eastAsia="黑体"/>
                <w:bCs/>
                <w:color w:val="000000"/>
                <w:kern w:val="0"/>
                <w:sz w:val="24"/>
              </w:rPr>
              <w:t>担保公司担保金额</w:t>
            </w:r>
          </w:p>
        </w:tc>
        <w:tc>
          <w:tcPr>
            <w:tcW w:w="9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ascii="黑体" w:hAnsi="黑体" w:eastAsia="黑体"/>
                <w:bCs/>
                <w:color w:val="000000"/>
                <w:kern w:val="0"/>
                <w:sz w:val="24"/>
              </w:rPr>
              <w:t>保险公司担保金额</w:t>
            </w:r>
          </w:p>
        </w:tc>
        <w:tc>
          <w:tcPr>
            <w:tcW w:w="8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ascii="黑体" w:hAnsi="黑体" w:eastAsia="黑体"/>
                <w:bCs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941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192" w:lineRule="auto"/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</w:p>
        </w:tc>
        <w:tc>
          <w:tcPr>
            <w:tcW w:w="60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color w:val="000000"/>
                <w:sz w:val="24"/>
              </w:rPr>
            </w:pPr>
          </w:p>
        </w:tc>
        <w:tc>
          <w:tcPr>
            <w:tcW w:w="60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color w:val="000000"/>
                <w:sz w:val="24"/>
              </w:rPr>
            </w:pPr>
          </w:p>
        </w:tc>
        <w:tc>
          <w:tcPr>
            <w:tcW w:w="62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6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5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79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9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6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4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4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5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5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4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5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59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6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5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9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9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8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9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6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6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62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6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9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9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2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</w:t>
            </w:r>
          </w:p>
        </w:tc>
        <w:tc>
          <w:tcPr>
            <w:tcW w:w="6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9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9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2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</w:tbl>
    <w:p>
      <w:pPr>
        <w:rPr>
          <w:szCs w:val="21"/>
        </w:rPr>
      </w:pPr>
      <w:r>
        <w:rPr>
          <w:szCs w:val="21"/>
        </w:rPr>
        <w:t>注：1.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借款用途请按合同约定或实际情况具体填写，例如采购信息系统服务器、汽车零部件、原材料等，支付劳务费、研发费、技术服务费等。</w:t>
      </w:r>
    </w:p>
    <w:p>
      <w:pPr>
        <w:ind w:left="684" w:leftChars="200" w:hanging="264" w:hangingChars="126"/>
        <w:rPr>
          <w:szCs w:val="21"/>
        </w:rPr>
      </w:pPr>
      <w:r>
        <w:rPr>
          <w:szCs w:val="21"/>
        </w:rPr>
        <w:t>2.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抵押金额、质押金额、保证金额、担保公司担保金额、保险公司担保金额指每笔贷款中通过抵押、质押、保证、担保公司、保险公司进行增信的部分。其中，抵押金额指贷款利用房产、地产、设备、厂房等做抵押的部分；质押金额指贷款利用车辆、货物等动产作质押的部分；担保公司担保金额指贷款通过购买担保服务做担保的部分；保险公司担保金额指贷款通过购买保险服务做担保的部分。</w:t>
      </w:r>
    </w:p>
    <w:p>
      <w:pPr>
        <w:ind w:left="684" w:leftChars="200" w:hanging="264" w:hangingChars="126"/>
        <w:rPr>
          <w:szCs w:val="21"/>
        </w:rPr>
      </w:pPr>
      <w:r>
        <w:rPr>
          <w:szCs w:val="21"/>
        </w:rPr>
        <w:t>3.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各类担保方式对应贷款金额允许重复，但担</w:t>
      </w:r>
      <w:r>
        <w:rPr>
          <w:rFonts w:hint="eastAsia"/>
          <w:szCs w:val="21"/>
        </w:rPr>
        <w:t>保贷款部分“小计”以实际贷</w:t>
      </w:r>
      <w:r>
        <w:rPr>
          <w:szCs w:val="21"/>
        </w:rPr>
        <w:t>款金额为限。</w:t>
      </w:r>
    </w:p>
    <w:p>
      <w:pPr>
        <w:ind w:left="684" w:leftChars="200" w:hanging="264" w:hangingChars="126"/>
        <w:rPr>
          <w:szCs w:val="21"/>
        </w:rPr>
      </w:pPr>
      <w:r>
        <w:rPr>
          <w:szCs w:val="21"/>
        </w:rPr>
        <w:t>4.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请按贷款有无担保及担保方式</w:t>
      </w:r>
      <w:r>
        <w:rPr>
          <w:rFonts w:hint="eastAsia"/>
          <w:szCs w:val="21"/>
        </w:rPr>
        <w:t>分类填写“贷款信息”部分，并注意</w:t>
      </w:r>
      <w:r>
        <w:rPr>
          <w:szCs w:val="21"/>
        </w:rPr>
        <w:t>贷款金额一致性校验。其中，每笔贷款金额=担保贷款金额+信用贷款金额。</w:t>
      </w:r>
    </w:p>
    <w:p>
      <w:pPr>
        <w:ind w:left="684" w:leftChars="200" w:hanging="264" w:hangingChars="126"/>
        <w:rPr>
          <w:szCs w:val="21"/>
        </w:rPr>
      </w:pPr>
      <w:r>
        <w:rPr>
          <w:szCs w:val="21"/>
        </w:rPr>
        <w:t>5.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备案类型请根据本笔贷款实际情况填写首次备案、续贷备案、转贷备案或延期还本付息备案。</w:t>
      </w:r>
      <w:bookmarkStart w:id="0" w:name="_GoBack"/>
      <w:bookmarkEnd w:id="0"/>
    </w:p>
    <w:sectPr>
      <w:pgSz w:w="16838" w:h="11906" w:orient="landscape"/>
      <w:pgMar w:top="1800" w:right="1497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8B33AF"/>
    <w:rsid w:val="0C671316"/>
    <w:rsid w:val="24B14313"/>
    <w:rsid w:val="2A773D6C"/>
    <w:rsid w:val="3DFC1C97"/>
    <w:rsid w:val="408B33AF"/>
    <w:rsid w:val="6AE6335A"/>
    <w:rsid w:val="6F0B361D"/>
    <w:rsid w:val="7443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2021-03-23T11:37:00Z</dcterms:created>
  <dc:creator>10795</dc:creator>
  <cp:lastModifiedBy>10795</cp:lastModifiedBy>
  <dcterms:modified xsi:type="dcterms:W3CDTF">2021-03-23T11:38:32Z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2052-11.1.0.10337</vt:lpwstr>
  </property>
  <property fmtid="{D5CDD505-2E9C-101B-9397-08002B2CF9AE}" pid="3" name="ICV">
    <vt:lpwstr>B1C4F80B63EF4906BB71A0749687B587</vt:lpwstr>
  </property>
</Properties>
</file>