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附件1</w:t>
      </w:r>
    </w:p>
    <w:p>
      <w:pPr>
        <w:spacing w:line="560" w:lineRule="exact"/>
        <w:rPr>
          <w:rFonts w:hint="eastAsia" w:ascii="黑体" w:hAnsi="黑体" w:eastAsia="黑体" w:cs="方正小标宋简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批山东省院士工作站</w:t>
      </w:r>
    </w:p>
    <w:p>
      <w:pPr>
        <w:spacing w:line="560" w:lineRule="exact"/>
        <w:jc w:val="center"/>
        <w:rPr>
          <w:rFonts w:ascii="仿宋_GB2312" w:hAnsi="Verdana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备案名单</w:t>
      </w:r>
    </w:p>
    <w:tbl>
      <w:tblPr>
        <w:tblStyle w:val="2"/>
        <w:tblW w:w="68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5013"/>
        <w:gridCol w:w="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"/>
                <w:sz w:val="28"/>
                <w:szCs w:val="28"/>
                <w:lang w:bidi="ar"/>
              </w:rPr>
              <w:t>序号</w:t>
            </w:r>
          </w:p>
        </w:tc>
        <w:tc>
          <w:tcPr>
            <w:tcW w:w="501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"/>
                <w:sz w:val="28"/>
                <w:szCs w:val="28"/>
                <w:lang w:bidi="ar"/>
              </w:rPr>
              <w:t>申请单位名称</w:t>
            </w:r>
          </w:p>
        </w:tc>
        <w:tc>
          <w:tcPr>
            <w:tcW w:w="9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adjustRightInd/>
              <w:snapToGrid/>
              <w:spacing w:after="0"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2"/>
                <w:sz w:val="28"/>
                <w:szCs w:val="28"/>
                <w:lang w:bidi="ar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exact"/>
          <w:jc w:val="center"/>
        </w:trPr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501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Tahoma" w:hAnsi="Tahoma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  <w:t>兖矿水煤浆气化及煤化工国家工程研究中心有限公司</w:t>
            </w:r>
          </w:p>
        </w:tc>
        <w:tc>
          <w:tcPr>
            <w:tcW w:w="9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Tahoma" w:hAnsi="Tahoma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44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5013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Tahoma" w:hAnsi="Tahoma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  <w:t>山东金利康食品科技股份有限公司</w:t>
            </w:r>
          </w:p>
        </w:tc>
        <w:tc>
          <w:tcPr>
            <w:tcW w:w="961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ahoma" w:hAnsi="Tahoma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000000"/>
                <w:sz w:val="28"/>
                <w:szCs w:val="28"/>
                <w:lang w:val="en-US" w:eastAsia="zh-CN"/>
              </w:rPr>
              <w:t>济宁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727E35C5"/>
    <w:rsid w:val="37D72629"/>
    <w:rsid w:val="727E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2024-03-18T08:07:00Z</dcterms:created>
  <dc:creator>'Always</dc:creator>
  <cp:lastModifiedBy>'Always</cp:lastModifiedBy>
  <dcterms:modified xsi:type="dcterms:W3CDTF">2024-03-18T08:08:09Z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D1ACD6A3D9B64FB7A7FEB79C1293E082_11</vt:lpwstr>
  </property>
</Properties>
</file>